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76150" w14:textId="5C5DC5DD" w:rsidR="009101BA" w:rsidRPr="00262EAD" w:rsidRDefault="009101BA" w:rsidP="009101BA">
      <w:pPr>
        <w:spacing w:beforeAutospacing="1" w:afterAutospacing="1"/>
        <w:textAlignment w:val="baseline"/>
        <w:rPr>
          <w:rFonts w:ascii="Helvetica" w:hAnsi="Helvetica" w:cs="Times New Roman"/>
          <w:color w:val="333333"/>
          <w:sz w:val="20"/>
          <w:szCs w:val="20"/>
        </w:rPr>
      </w:pPr>
      <w:bookmarkStart w:id="0" w:name="_GoBack"/>
      <w:bookmarkEnd w:id="0"/>
      <w:r w:rsidRPr="00262EAD">
        <w:rPr>
          <w:rFonts w:ascii="Helvetica" w:hAnsi="Helvetica" w:cs="Times New Roman"/>
          <w:b/>
          <w:bCs/>
          <w:color w:val="333333"/>
          <w:sz w:val="20"/>
          <w:szCs w:val="20"/>
          <w:bdr w:val="none" w:sz="0" w:space="0" w:color="auto" w:frame="1"/>
        </w:rPr>
        <w:t>Minutes:  CHSS Curriculum Committee</w:t>
      </w:r>
      <w:r>
        <w:rPr>
          <w:rFonts w:ascii="Helvetica" w:hAnsi="Helvetica" w:cs="Times New Roman"/>
          <w:color w:val="333333"/>
          <w:sz w:val="20"/>
          <w:szCs w:val="20"/>
        </w:rPr>
        <w:br/>
      </w:r>
      <w:r w:rsidRPr="00262EAD">
        <w:rPr>
          <w:rFonts w:ascii="Helvetica" w:hAnsi="Helvetica" w:cs="Times New Roman"/>
          <w:color w:val="333333"/>
          <w:sz w:val="20"/>
          <w:szCs w:val="20"/>
        </w:rPr>
        <w:t>Meeting Time and Location:  </w:t>
      </w:r>
      <w:r w:rsidR="003C0BD5">
        <w:rPr>
          <w:rFonts w:ascii="Helvetica" w:hAnsi="Helvetica" w:cs="Times New Roman"/>
          <w:b/>
          <w:bCs/>
          <w:color w:val="333333"/>
          <w:sz w:val="20"/>
          <w:szCs w:val="20"/>
          <w:bdr w:val="none" w:sz="0" w:space="0" w:color="auto" w:frame="1"/>
        </w:rPr>
        <w:t xml:space="preserve">October </w:t>
      </w:r>
      <w:r w:rsidR="005546AE">
        <w:rPr>
          <w:rFonts w:ascii="Helvetica" w:hAnsi="Helvetica" w:cs="Times New Roman"/>
          <w:b/>
          <w:bCs/>
          <w:color w:val="333333"/>
          <w:sz w:val="20"/>
          <w:szCs w:val="20"/>
          <w:bdr w:val="none" w:sz="0" w:space="0" w:color="auto" w:frame="1"/>
        </w:rPr>
        <w:t>17</w:t>
      </w:r>
      <w:r w:rsidRPr="00262EAD">
        <w:rPr>
          <w:rFonts w:ascii="Helvetica" w:hAnsi="Helvetica" w:cs="Times New Roman"/>
          <w:b/>
          <w:bCs/>
          <w:color w:val="333333"/>
          <w:sz w:val="20"/>
          <w:szCs w:val="20"/>
          <w:bdr w:val="none" w:sz="0" w:space="0" w:color="auto" w:frame="1"/>
        </w:rPr>
        <w:t>, 2017</w:t>
      </w:r>
      <w:r w:rsidRPr="00262EAD">
        <w:rPr>
          <w:rFonts w:ascii="Helvetica" w:hAnsi="Helvetica" w:cs="Times New Roman"/>
          <w:color w:val="333333"/>
          <w:sz w:val="20"/>
          <w:szCs w:val="20"/>
        </w:rPr>
        <w:t> at 12:30 p.m. in SO 3020</w:t>
      </w:r>
    </w:p>
    <w:p w14:paraId="755D25F5" w14:textId="77777777" w:rsidR="009101BA" w:rsidRPr="00262EAD" w:rsidRDefault="009101BA" w:rsidP="009101BA">
      <w:pPr>
        <w:pStyle w:val="BodyText"/>
        <w:rPr>
          <w:rFonts w:ascii="Helvetica" w:hAnsi="Helvetica"/>
          <w:b/>
          <w:w w:val="80"/>
          <w:sz w:val="20"/>
          <w:szCs w:val="20"/>
        </w:rPr>
      </w:pPr>
      <w:r w:rsidRPr="00262EAD">
        <w:rPr>
          <w:rFonts w:ascii="Helvetica" w:hAnsi="Helvetica"/>
          <w:b/>
          <w:w w:val="80"/>
          <w:sz w:val="20"/>
          <w:szCs w:val="20"/>
        </w:rPr>
        <w:t>In 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4"/>
        <w:gridCol w:w="3718"/>
        <w:gridCol w:w="2808"/>
      </w:tblGrid>
      <w:tr w:rsidR="009101BA" w:rsidRPr="00262EAD" w14:paraId="2864A91C" w14:textId="77777777" w:rsidTr="00695932">
        <w:trPr>
          <w:trHeight w:val="390"/>
        </w:trPr>
        <w:tc>
          <w:tcPr>
            <w:tcW w:w="2824" w:type="dxa"/>
            <w:vAlign w:val="center"/>
          </w:tcPr>
          <w:p w14:paraId="1186176D" w14:textId="77777777" w:rsidR="009101BA" w:rsidRPr="00262EAD" w:rsidRDefault="009101BA" w:rsidP="007C6978">
            <w:pPr>
              <w:pStyle w:val="BodyText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262EAD">
              <w:rPr>
                <w:rFonts w:ascii="Helvetica" w:hAnsi="Helvetica"/>
                <w:w w:val="95"/>
                <w:sz w:val="20"/>
                <w:szCs w:val="20"/>
              </w:rPr>
              <w:t>Rebecca Hill (ISD)</w:t>
            </w:r>
          </w:p>
        </w:tc>
        <w:tc>
          <w:tcPr>
            <w:tcW w:w="3718" w:type="dxa"/>
            <w:vAlign w:val="center"/>
          </w:tcPr>
          <w:p w14:paraId="603D67F8" w14:textId="77777777" w:rsidR="009101BA" w:rsidRPr="00262EAD" w:rsidRDefault="009101BA" w:rsidP="007C6978">
            <w:pPr>
              <w:pStyle w:val="BodyText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262EAD">
              <w:rPr>
                <w:rFonts w:ascii="Helvetica" w:hAnsi="Helvetica"/>
                <w:w w:val="95"/>
                <w:sz w:val="20"/>
                <w:szCs w:val="20"/>
              </w:rPr>
              <w:t xml:space="preserve">Matthew </w:t>
            </w:r>
            <w:proofErr w:type="spellStart"/>
            <w:r w:rsidRPr="00262EAD">
              <w:rPr>
                <w:rFonts w:ascii="Helvetica" w:hAnsi="Helvetica"/>
                <w:w w:val="95"/>
                <w:sz w:val="20"/>
                <w:szCs w:val="20"/>
              </w:rPr>
              <w:t>Mitchelson</w:t>
            </w:r>
            <w:proofErr w:type="spellEnd"/>
            <w:r w:rsidRPr="00262EAD">
              <w:rPr>
                <w:rFonts w:ascii="Helvetica" w:hAnsi="Helvetica"/>
                <w:w w:val="95"/>
                <w:sz w:val="20"/>
                <w:szCs w:val="20"/>
              </w:rPr>
              <w:t xml:space="preserve"> (GEOG/ANTH)</w:t>
            </w:r>
          </w:p>
        </w:tc>
        <w:tc>
          <w:tcPr>
            <w:tcW w:w="2808" w:type="dxa"/>
            <w:vAlign w:val="center"/>
          </w:tcPr>
          <w:p w14:paraId="2ECA77DA" w14:textId="21773019" w:rsidR="009101BA" w:rsidRPr="00262EAD" w:rsidRDefault="00695932" w:rsidP="005546AE">
            <w:pPr>
              <w:pStyle w:val="BodyText"/>
              <w:rPr>
                <w:rFonts w:ascii="Helvetica" w:hAnsi="Helvetica"/>
                <w:w w:val="95"/>
                <w:sz w:val="20"/>
                <w:szCs w:val="20"/>
              </w:rPr>
            </w:pPr>
            <w:r>
              <w:rPr>
                <w:rFonts w:ascii="Helvetica" w:hAnsi="Helvetica"/>
                <w:w w:val="95"/>
                <w:sz w:val="20"/>
                <w:szCs w:val="20"/>
              </w:rPr>
              <w:t xml:space="preserve">Sergio </w:t>
            </w:r>
            <w:proofErr w:type="spellStart"/>
            <w:r>
              <w:rPr>
                <w:rFonts w:ascii="Helvetica" w:hAnsi="Helvetica"/>
                <w:w w:val="95"/>
                <w:sz w:val="20"/>
                <w:szCs w:val="20"/>
              </w:rPr>
              <w:t>Figueiredo</w:t>
            </w:r>
            <w:proofErr w:type="spellEnd"/>
            <w:r w:rsidR="005546AE">
              <w:rPr>
                <w:rFonts w:ascii="Helvetica" w:hAnsi="Helvetica"/>
                <w:w w:val="95"/>
                <w:sz w:val="20"/>
                <w:szCs w:val="20"/>
              </w:rPr>
              <w:t xml:space="preserve"> (ENGL)</w:t>
            </w:r>
            <w:r>
              <w:t xml:space="preserve"> </w:t>
            </w:r>
            <w:r w:rsidRPr="00695932">
              <w:rPr>
                <w:rFonts w:ascii="Helvetica" w:hAnsi="Helvetica"/>
                <w:w w:val="95"/>
                <w:sz w:val="20"/>
                <w:szCs w:val="20"/>
              </w:rPr>
              <w:t>(subbing for Katarina Gephardt)</w:t>
            </w:r>
          </w:p>
        </w:tc>
      </w:tr>
      <w:tr w:rsidR="00695932" w:rsidRPr="00262EAD" w14:paraId="15374623" w14:textId="77777777" w:rsidTr="00695932">
        <w:trPr>
          <w:trHeight w:val="381"/>
        </w:trPr>
        <w:tc>
          <w:tcPr>
            <w:tcW w:w="2824" w:type="dxa"/>
            <w:vAlign w:val="center"/>
          </w:tcPr>
          <w:p w14:paraId="38B85284" w14:textId="39927A6B" w:rsidR="00695932" w:rsidRPr="00262EAD" w:rsidRDefault="00695932" w:rsidP="00695932">
            <w:pPr>
              <w:pStyle w:val="BodyText"/>
              <w:rPr>
                <w:rFonts w:ascii="Helvetica" w:hAnsi="Helvetica"/>
                <w:w w:val="95"/>
                <w:sz w:val="20"/>
                <w:szCs w:val="20"/>
              </w:rPr>
            </w:pPr>
            <w:r w:rsidRPr="00262EAD">
              <w:rPr>
                <w:rFonts w:ascii="Helvetica" w:hAnsi="Helvetica"/>
                <w:sz w:val="20"/>
                <w:szCs w:val="20"/>
              </w:rPr>
              <w:t xml:space="preserve">Maia </w:t>
            </w:r>
            <w:proofErr w:type="spellStart"/>
            <w:r w:rsidRPr="00262EAD">
              <w:rPr>
                <w:rFonts w:ascii="Helvetica" w:hAnsi="Helvetica"/>
                <w:sz w:val="20"/>
                <w:szCs w:val="20"/>
              </w:rPr>
              <w:t>Hallward</w:t>
            </w:r>
            <w:proofErr w:type="spellEnd"/>
            <w:r w:rsidRPr="00262EAD">
              <w:rPr>
                <w:rFonts w:ascii="Helvetica" w:hAnsi="Helvetica"/>
                <w:sz w:val="20"/>
                <w:szCs w:val="20"/>
              </w:rPr>
              <w:t xml:space="preserve"> (SCM)</w:t>
            </w:r>
          </w:p>
        </w:tc>
        <w:tc>
          <w:tcPr>
            <w:tcW w:w="3718" w:type="dxa"/>
            <w:vAlign w:val="center"/>
          </w:tcPr>
          <w:p w14:paraId="12426667" w14:textId="77777777" w:rsidR="00695932" w:rsidRPr="00262EAD" w:rsidRDefault="00695932" w:rsidP="00695932">
            <w:pPr>
              <w:pStyle w:val="BodyText"/>
              <w:rPr>
                <w:rFonts w:ascii="Helvetica" w:hAnsi="Helvetica"/>
                <w:w w:val="95"/>
                <w:sz w:val="20"/>
                <w:szCs w:val="20"/>
              </w:rPr>
            </w:pPr>
            <w:r w:rsidRPr="00262EAD">
              <w:rPr>
                <w:rFonts w:ascii="Helvetica" w:hAnsi="Helvetica"/>
                <w:w w:val="95"/>
                <w:sz w:val="20"/>
                <w:szCs w:val="20"/>
              </w:rPr>
              <w:t>William Griffin (FL)</w:t>
            </w:r>
          </w:p>
        </w:tc>
        <w:tc>
          <w:tcPr>
            <w:tcW w:w="2808" w:type="dxa"/>
            <w:vAlign w:val="center"/>
          </w:tcPr>
          <w:p w14:paraId="185F25BB" w14:textId="77777777" w:rsidR="00695932" w:rsidRPr="00262EAD" w:rsidRDefault="00695932" w:rsidP="00695932">
            <w:pPr>
              <w:pStyle w:val="BodyText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262EAD">
              <w:rPr>
                <w:rFonts w:ascii="Helvetica" w:hAnsi="Helvetica"/>
                <w:w w:val="90"/>
                <w:sz w:val="20"/>
                <w:szCs w:val="20"/>
              </w:rPr>
              <w:t>David Shock (POLS/IA)</w:t>
            </w:r>
          </w:p>
        </w:tc>
      </w:tr>
      <w:tr w:rsidR="00695932" w:rsidRPr="00262EAD" w14:paraId="128573F4" w14:textId="77777777" w:rsidTr="00695932">
        <w:trPr>
          <w:trHeight w:val="372"/>
        </w:trPr>
        <w:tc>
          <w:tcPr>
            <w:tcW w:w="2824" w:type="dxa"/>
            <w:vAlign w:val="center"/>
          </w:tcPr>
          <w:p w14:paraId="048A5FF8" w14:textId="77777777" w:rsidR="00695932" w:rsidRPr="00262EAD" w:rsidRDefault="00695932" w:rsidP="00695932">
            <w:pPr>
              <w:pStyle w:val="BodyText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262EAD">
              <w:rPr>
                <w:rFonts w:ascii="Helvetica" w:hAnsi="Helvetica"/>
                <w:w w:val="95"/>
                <w:sz w:val="20"/>
                <w:szCs w:val="20"/>
              </w:rPr>
              <w:t xml:space="preserve">Michael </w:t>
            </w:r>
            <w:proofErr w:type="spellStart"/>
            <w:r w:rsidRPr="00262EAD">
              <w:rPr>
                <w:rFonts w:ascii="Helvetica" w:hAnsi="Helvetica"/>
                <w:w w:val="95"/>
                <w:sz w:val="20"/>
                <w:szCs w:val="20"/>
              </w:rPr>
              <w:t>Lahey</w:t>
            </w:r>
            <w:proofErr w:type="spellEnd"/>
            <w:r w:rsidRPr="00262EAD">
              <w:rPr>
                <w:rFonts w:ascii="Helvetica" w:hAnsi="Helvetica"/>
                <w:w w:val="95"/>
                <w:sz w:val="20"/>
                <w:szCs w:val="20"/>
              </w:rPr>
              <w:t xml:space="preserve"> (TCID)</w:t>
            </w:r>
          </w:p>
        </w:tc>
        <w:tc>
          <w:tcPr>
            <w:tcW w:w="3718" w:type="dxa"/>
            <w:vAlign w:val="center"/>
          </w:tcPr>
          <w:p w14:paraId="4B9069DC" w14:textId="77777777" w:rsidR="00695932" w:rsidRPr="00262EAD" w:rsidRDefault="00695932" w:rsidP="00695932">
            <w:pPr>
              <w:pStyle w:val="BodyText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262EAD">
              <w:rPr>
                <w:rFonts w:ascii="Helvetica" w:hAnsi="Helvetica"/>
                <w:w w:val="90"/>
                <w:sz w:val="20"/>
                <w:szCs w:val="20"/>
              </w:rPr>
              <w:t>Hakki Gurkas (HIST/PHIL)</w:t>
            </w:r>
          </w:p>
        </w:tc>
        <w:tc>
          <w:tcPr>
            <w:tcW w:w="2808" w:type="dxa"/>
            <w:vAlign w:val="center"/>
          </w:tcPr>
          <w:p w14:paraId="7E3A02AC" w14:textId="77777777" w:rsidR="00695932" w:rsidRPr="00262EAD" w:rsidRDefault="00695932" w:rsidP="00695932">
            <w:pPr>
              <w:pStyle w:val="BodyText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262EAD">
              <w:rPr>
                <w:rFonts w:ascii="Helvetica" w:hAnsi="Helvetica"/>
                <w:w w:val="90"/>
                <w:sz w:val="20"/>
                <w:szCs w:val="20"/>
              </w:rPr>
              <w:t xml:space="preserve">Jim </w:t>
            </w:r>
            <w:proofErr w:type="spellStart"/>
            <w:r w:rsidRPr="00262EAD">
              <w:rPr>
                <w:rFonts w:ascii="Helvetica" w:hAnsi="Helvetica"/>
                <w:w w:val="90"/>
                <w:sz w:val="20"/>
                <w:szCs w:val="20"/>
              </w:rPr>
              <w:t>McCafferty</w:t>
            </w:r>
            <w:proofErr w:type="spellEnd"/>
            <w:r w:rsidRPr="00262EAD">
              <w:rPr>
                <w:rFonts w:ascii="Helvetica" w:hAnsi="Helvetica"/>
                <w:w w:val="90"/>
                <w:sz w:val="20"/>
                <w:szCs w:val="20"/>
              </w:rPr>
              <w:t xml:space="preserve"> (SOC/CJ)</w:t>
            </w:r>
          </w:p>
        </w:tc>
      </w:tr>
      <w:tr w:rsidR="00695932" w:rsidRPr="00262EAD" w14:paraId="009679DD" w14:textId="77777777" w:rsidTr="00695932">
        <w:trPr>
          <w:trHeight w:val="354"/>
        </w:trPr>
        <w:tc>
          <w:tcPr>
            <w:tcW w:w="2824" w:type="dxa"/>
            <w:vAlign w:val="center"/>
          </w:tcPr>
          <w:p w14:paraId="24BE07AC" w14:textId="77777777" w:rsidR="00695932" w:rsidRPr="00262EAD" w:rsidRDefault="00695932" w:rsidP="00695932">
            <w:pPr>
              <w:pStyle w:val="BodyText"/>
              <w:rPr>
                <w:rFonts w:ascii="Helvetica" w:hAnsi="Helvetica"/>
                <w:b/>
                <w:bCs/>
                <w:sz w:val="20"/>
                <w:szCs w:val="20"/>
              </w:rPr>
            </w:pPr>
            <w:proofErr w:type="spellStart"/>
            <w:r w:rsidRPr="00262EAD">
              <w:rPr>
                <w:rFonts w:ascii="Helvetica" w:hAnsi="Helvetica"/>
                <w:w w:val="95"/>
                <w:sz w:val="20"/>
                <w:szCs w:val="20"/>
              </w:rPr>
              <w:t>Chien</w:t>
            </w:r>
            <w:proofErr w:type="spellEnd"/>
            <w:r w:rsidRPr="00262EAD">
              <w:rPr>
                <w:rFonts w:ascii="Helvetica" w:hAnsi="Helvetica"/>
                <w:w w:val="95"/>
                <w:sz w:val="20"/>
                <w:szCs w:val="20"/>
              </w:rPr>
              <w:t>-pin Li (Dean Office)</w:t>
            </w:r>
          </w:p>
        </w:tc>
        <w:tc>
          <w:tcPr>
            <w:tcW w:w="3718" w:type="dxa"/>
            <w:vAlign w:val="center"/>
          </w:tcPr>
          <w:p w14:paraId="29391585" w14:textId="77777777" w:rsidR="00695932" w:rsidRPr="00262EAD" w:rsidRDefault="00695932" w:rsidP="00695932">
            <w:pPr>
              <w:pStyle w:val="BodyText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262EAD">
              <w:rPr>
                <w:rFonts w:ascii="Helvetica" w:hAnsi="Helvetica"/>
                <w:w w:val="90"/>
                <w:sz w:val="20"/>
                <w:szCs w:val="20"/>
              </w:rPr>
              <w:t>Nicole Martin (PSYC)</w:t>
            </w:r>
          </w:p>
        </w:tc>
        <w:tc>
          <w:tcPr>
            <w:tcW w:w="2808" w:type="dxa"/>
            <w:vAlign w:val="center"/>
          </w:tcPr>
          <w:p w14:paraId="0DFB6676" w14:textId="1C35E5A9" w:rsidR="00695932" w:rsidRPr="00262EAD" w:rsidRDefault="00695932" w:rsidP="00695932">
            <w:pPr>
              <w:pStyle w:val="BodyText"/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</w:tr>
      <w:tr w:rsidR="00695932" w:rsidRPr="00262EAD" w14:paraId="1B7A4216" w14:textId="77777777" w:rsidTr="00695932">
        <w:trPr>
          <w:trHeight w:val="363"/>
        </w:trPr>
        <w:tc>
          <w:tcPr>
            <w:tcW w:w="9350" w:type="dxa"/>
            <w:gridSpan w:val="3"/>
            <w:vAlign w:val="center"/>
          </w:tcPr>
          <w:p w14:paraId="27CDC138" w14:textId="467241E1" w:rsidR="00695932" w:rsidRPr="00262EAD" w:rsidRDefault="00695932" w:rsidP="00695932">
            <w:pPr>
              <w:pStyle w:val="BodyText"/>
              <w:rPr>
                <w:rFonts w:ascii="Helvetica" w:hAnsi="Helvetica"/>
                <w:w w:val="90"/>
                <w:sz w:val="20"/>
                <w:szCs w:val="20"/>
              </w:rPr>
            </w:pPr>
            <w:r w:rsidRPr="00262EAD">
              <w:rPr>
                <w:rFonts w:ascii="Helvetica" w:hAnsi="Helvetica"/>
                <w:b/>
                <w:w w:val="90"/>
                <w:sz w:val="20"/>
                <w:szCs w:val="20"/>
              </w:rPr>
              <w:t>Absent:</w:t>
            </w:r>
            <w:r>
              <w:rPr>
                <w:rFonts w:ascii="Helvetica" w:hAnsi="Helvetica"/>
                <w:spacing w:val="-20"/>
                <w:w w:val="90"/>
                <w:sz w:val="20"/>
                <w:szCs w:val="20"/>
              </w:rPr>
              <w:t xml:space="preserve">  </w:t>
            </w:r>
            <w:r w:rsidRPr="00262EAD">
              <w:rPr>
                <w:rFonts w:ascii="Helvetica" w:hAnsi="Helvetica"/>
                <w:w w:val="95"/>
                <w:sz w:val="20"/>
                <w:szCs w:val="20"/>
              </w:rPr>
              <w:t xml:space="preserve">Pauline </w:t>
            </w:r>
            <w:proofErr w:type="spellStart"/>
            <w:r w:rsidRPr="00262EAD">
              <w:rPr>
                <w:rFonts w:ascii="Helvetica" w:hAnsi="Helvetica"/>
                <w:w w:val="95"/>
                <w:sz w:val="20"/>
                <w:szCs w:val="20"/>
              </w:rPr>
              <w:t>Howes</w:t>
            </w:r>
            <w:proofErr w:type="spellEnd"/>
            <w:r w:rsidRPr="00262EAD">
              <w:rPr>
                <w:rFonts w:ascii="Helvetica" w:hAnsi="Helvetica"/>
                <w:w w:val="95"/>
                <w:sz w:val="20"/>
                <w:szCs w:val="20"/>
              </w:rPr>
              <w:t xml:space="preserve"> (COMM)</w:t>
            </w:r>
          </w:p>
        </w:tc>
      </w:tr>
      <w:tr w:rsidR="00695932" w:rsidRPr="00262EAD" w14:paraId="64DD828D" w14:textId="77777777" w:rsidTr="00695932">
        <w:trPr>
          <w:trHeight w:val="615"/>
        </w:trPr>
        <w:tc>
          <w:tcPr>
            <w:tcW w:w="9350" w:type="dxa"/>
            <w:gridSpan w:val="3"/>
            <w:vAlign w:val="center"/>
          </w:tcPr>
          <w:p w14:paraId="3C460293" w14:textId="1A0B1957" w:rsidR="00695932" w:rsidRPr="00262EAD" w:rsidRDefault="00695932" w:rsidP="00695932">
            <w:pPr>
              <w:pStyle w:val="BodyText"/>
              <w:rPr>
                <w:rFonts w:ascii="Helvetica" w:hAnsi="Helvetica"/>
                <w:sz w:val="20"/>
                <w:szCs w:val="20"/>
              </w:rPr>
            </w:pPr>
            <w:r w:rsidRPr="00262EAD">
              <w:rPr>
                <w:rFonts w:ascii="Helvetica" w:hAnsi="Helvetica"/>
                <w:b/>
                <w:w w:val="90"/>
                <w:sz w:val="20"/>
                <w:szCs w:val="20"/>
              </w:rPr>
              <w:t>Guests:</w:t>
            </w:r>
            <w:r w:rsidRPr="00262EAD">
              <w:rPr>
                <w:rFonts w:ascii="Helvetica" w:hAnsi="Helvetica"/>
                <w:w w:val="90"/>
                <w:sz w:val="20"/>
                <w:szCs w:val="20"/>
              </w:rPr>
              <w:t xml:space="preserve"> </w:t>
            </w:r>
            <w:r w:rsidRPr="00EF042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Chris Totten</w:t>
            </w:r>
          </w:p>
        </w:tc>
      </w:tr>
      <w:tr w:rsidR="00695932" w:rsidRPr="00262EAD" w14:paraId="3D0F7BA5" w14:textId="77777777" w:rsidTr="00695932">
        <w:trPr>
          <w:trHeight w:val="381"/>
        </w:trPr>
        <w:tc>
          <w:tcPr>
            <w:tcW w:w="9350" w:type="dxa"/>
            <w:gridSpan w:val="3"/>
            <w:vAlign w:val="center"/>
          </w:tcPr>
          <w:p w14:paraId="20E645C6" w14:textId="3F532586" w:rsidR="00695932" w:rsidRPr="00262EAD" w:rsidRDefault="00695932" w:rsidP="00695932">
            <w:pPr>
              <w:pStyle w:val="BodyText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262EAD">
              <w:rPr>
                <w:rFonts w:ascii="Helvetica" w:hAnsi="Helvetica"/>
                <w:b/>
                <w:w w:val="90"/>
                <w:sz w:val="20"/>
                <w:szCs w:val="20"/>
              </w:rPr>
              <w:t>Meeting Secretary:</w:t>
            </w:r>
            <w:r w:rsidRPr="00262EAD">
              <w:rPr>
                <w:rFonts w:ascii="Helvetica" w:hAnsi="Helvetica"/>
                <w:w w:val="90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w w:val="90"/>
                <w:sz w:val="20"/>
                <w:szCs w:val="20"/>
              </w:rPr>
              <w:t>Hakki Gurkas</w:t>
            </w:r>
          </w:p>
        </w:tc>
      </w:tr>
    </w:tbl>
    <w:p w14:paraId="1607440F" w14:textId="77777777" w:rsidR="009101BA" w:rsidRPr="00262EAD" w:rsidRDefault="009101BA" w:rsidP="009101BA">
      <w:pPr>
        <w:rPr>
          <w:rFonts w:ascii="Helvetica" w:hAnsi="Helvetica" w:cs="Times New Roman"/>
          <w:color w:val="333333"/>
          <w:sz w:val="20"/>
          <w:szCs w:val="20"/>
        </w:rPr>
      </w:pPr>
    </w:p>
    <w:p w14:paraId="06BB2B87" w14:textId="49FDB3A0" w:rsidR="007B5764" w:rsidRPr="00111A4B" w:rsidRDefault="00F23DA4" w:rsidP="007F3D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1A4B">
        <w:rPr>
          <w:rFonts w:ascii="Times New Roman" w:eastAsia="Times New Roman" w:hAnsi="Times New Roman" w:cs="Times New Roman"/>
          <w:b/>
          <w:bCs/>
          <w:sz w:val="24"/>
          <w:szCs w:val="24"/>
        </w:rPr>
        <w:t>Meeting called to order 12:3</w:t>
      </w:r>
      <w:r w:rsidR="00111A4B" w:rsidRPr="00111A4B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111A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B5764" w:rsidRPr="00111A4B">
        <w:rPr>
          <w:rFonts w:ascii="Times New Roman" w:eastAsia="Times New Roman" w:hAnsi="Times New Roman" w:cs="Times New Roman"/>
          <w:b/>
          <w:bCs/>
          <w:sz w:val="24"/>
          <w:szCs w:val="24"/>
        </w:rPr>
        <w:t>PM by David Shock</w:t>
      </w:r>
    </w:p>
    <w:p w14:paraId="782C055C" w14:textId="77777777" w:rsidR="007B5764" w:rsidRPr="00111A4B" w:rsidRDefault="007B5764" w:rsidP="007F3D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31BB60" w14:textId="5C974E57" w:rsidR="007F3DC8" w:rsidRPr="00111A4B" w:rsidRDefault="007F3DC8" w:rsidP="004D4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A4B">
        <w:rPr>
          <w:rFonts w:ascii="Times New Roman" w:eastAsia="Times New Roman" w:hAnsi="Times New Roman" w:cs="Times New Roman"/>
          <w:b/>
          <w:bCs/>
          <w:sz w:val="24"/>
          <w:szCs w:val="24"/>
        </w:rPr>
        <w:t>I. Approval of Minutes</w:t>
      </w:r>
      <w:r w:rsidR="005546AE" w:rsidRPr="00111A4B">
        <w:rPr>
          <w:rFonts w:ascii="Times New Roman" w:eastAsia="Times New Roman" w:hAnsi="Times New Roman" w:cs="Times New Roman"/>
          <w:sz w:val="24"/>
          <w:szCs w:val="24"/>
        </w:rPr>
        <w:t xml:space="preserve"> from the Oct. 3</w:t>
      </w:r>
      <w:r w:rsidRPr="00111A4B">
        <w:rPr>
          <w:rFonts w:ascii="Times New Roman" w:eastAsia="Times New Roman" w:hAnsi="Times New Roman" w:cs="Times New Roman"/>
          <w:sz w:val="24"/>
          <w:szCs w:val="24"/>
        </w:rPr>
        <w:t>, 2017 Meeting (minutes taken by</w:t>
      </w:r>
      <w:r w:rsidR="005546AE" w:rsidRPr="00111A4B">
        <w:rPr>
          <w:rFonts w:ascii="Times New Roman" w:hAnsi="Times New Roman" w:cs="Times New Roman"/>
          <w:w w:val="90"/>
          <w:sz w:val="24"/>
          <w:szCs w:val="24"/>
        </w:rPr>
        <w:t xml:space="preserve"> Jim </w:t>
      </w:r>
      <w:proofErr w:type="spellStart"/>
      <w:r w:rsidR="005546AE" w:rsidRPr="00111A4B">
        <w:rPr>
          <w:rFonts w:ascii="Times New Roman" w:hAnsi="Times New Roman" w:cs="Times New Roman"/>
          <w:w w:val="90"/>
          <w:sz w:val="24"/>
          <w:szCs w:val="24"/>
        </w:rPr>
        <w:t>McCafferty</w:t>
      </w:r>
      <w:proofErr w:type="spellEnd"/>
      <w:r w:rsidRPr="00111A4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9120044" w14:textId="7F0DB1C8" w:rsidR="007B5764" w:rsidRPr="00111A4B" w:rsidRDefault="007B5764" w:rsidP="004D45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A4B">
        <w:rPr>
          <w:rFonts w:ascii="Times New Roman" w:eastAsia="Times New Roman" w:hAnsi="Times New Roman" w:cs="Times New Roman"/>
          <w:sz w:val="24"/>
          <w:szCs w:val="24"/>
        </w:rPr>
        <w:t xml:space="preserve">Discussion: </w:t>
      </w:r>
      <w:r w:rsidR="00111A4B" w:rsidRPr="00111A4B">
        <w:rPr>
          <w:rFonts w:ascii="Times New Roman" w:eastAsia="Times New Roman" w:hAnsi="Times New Roman" w:cs="Times New Roman"/>
          <w:sz w:val="24"/>
          <w:szCs w:val="24"/>
        </w:rPr>
        <w:t>No changes recommended</w:t>
      </w:r>
    </w:p>
    <w:p w14:paraId="451870EA" w14:textId="77777777" w:rsidR="00111A4B" w:rsidRPr="00111A4B" w:rsidRDefault="00111A4B" w:rsidP="00111A4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2FC6D9" w14:textId="4B6A38F8" w:rsidR="004D4566" w:rsidRPr="00111A4B" w:rsidRDefault="004D4566" w:rsidP="004D45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A4B">
        <w:rPr>
          <w:rFonts w:ascii="Times New Roman" w:eastAsia="Times New Roman" w:hAnsi="Times New Roman" w:cs="Times New Roman"/>
          <w:sz w:val="24"/>
          <w:szCs w:val="24"/>
        </w:rPr>
        <w:t xml:space="preserve">Motion to approve the minutes </w:t>
      </w:r>
    </w:p>
    <w:p w14:paraId="0B9E82C6" w14:textId="087BB0D7" w:rsidR="00111A4B" w:rsidRPr="00111A4B" w:rsidRDefault="00111A4B" w:rsidP="004D456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A4B">
        <w:rPr>
          <w:rFonts w:ascii="Times New Roman" w:eastAsia="Times New Roman" w:hAnsi="Times New Roman" w:cs="Times New Roman"/>
          <w:sz w:val="24"/>
          <w:szCs w:val="24"/>
        </w:rPr>
        <w:t xml:space="preserve">Move to approve: Matthew </w:t>
      </w:r>
      <w:proofErr w:type="spellStart"/>
      <w:r w:rsidRPr="00111A4B">
        <w:rPr>
          <w:rFonts w:ascii="Times New Roman" w:eastAsia="Times New Roman" w:hAnsi="Times New Roman" w:cs="Times New Roman"/>
          <w:sz w:val="24"/>
          <w:szCs w:val="24"/>
        </w:rPr>
        <w:t>Mitchelson</w:t>
      </w:r>
      <w:proofErr w:type="spellEnd"/>
      <w:r w:rsidRPr="00111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155BF6" w14:textId="0E1AD5F6" w:rsidR="003F0530" w:rsidRPr="00111A4B" w:rsidRDefault="004D4566" w:rsidP="004D456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A4B">
        <w:rPr>
          <w:rFonts w:ascii="Times New Roman" w:eastAsia="Times New Roman" w:hAnsi="Times New Roman" w:cs="Times New Roman"/>
          <w:sz w:val="24"/>
          <w:szCs w:val="24"/>
        </w:rPr>
        <w:t xml:space="preserve">Second: </w:t>
      </w:r>
      <w:r w:rsidR="00111A4B" w:rsidRPr="00111A4B">
        <w:rPr>
          <w:rFonts w:ascii="Times New Roman" w:eastAsia="Times New Roman" w:hAnsi="Times New Roman" w:cs="Times New Roman"/>
          <w:sz w:val="24"/>
          <w:szCs w:val="24"/>
        </w:rPr>
        <w:t xml:space="preserve">Michael </w:t>
      </w:r>
      <w:proofErr w:type="spellStart"/>
      <w:r w:rsidR="00111A4B" w:rsidRPr="00111A4B">
        <w:rPr>
          <w:rFonts w:ascii="Times New Roman" w:eastAsia="Times New Roman" w:hAnsi="Times New Roman" w:cs="Times New Roman"/>
          <w:sz w:val="24"/>
          <w:szCs w:val="24"/>
        </w:rPr>
        <w:t>Lahey</w:t>
      </w:r>
      <w:proofErr w:type="spellEnd"/>
    </w:p>
    <w:p w14:paraId="53D00A4D" w14:textId="4683094D" w:rsidR="004D4566" w:rsidRPr="00111A4B" w:rsidRDefault="00025B4E" w:rsidP="00B73D0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A4B">
        <w:rPr>
          <w:rFonts w:ascii="Times New Roman" w:eastAsia="Times New Roman" w:hAnsi="Times New Roman" w:cs="Times New Roman"/>
          <w:sz w:val="24"/>
          <w:szCs w:val="24"/>
        </w:rPr>
        <w:t>Motion to approve</w:t>
      </w:r>
      <w:r w:rsidR="004D4566" w:rsidRPr="00111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A4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D4566" w:rsidRPr="00111A4B">
        <w:rPr>
          <w:rFonts w:ascii="Times New Roman" w:eastAsia="Times New Roman" w:hAnsi="Times New Roman" w:cs="Times New Roman"/>
          <w:sz w:val="24"/>
          <w:szCs w:val="24"/>
        </w:rPr>
        <w:t>minutes</w:t>
      </w:r>
      <w:r w:rsidRPr="00111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A4B" w:rsidRPr="00111A4B">
        <w:rPr>
          <w:rFonts w:ascii="Times New Roman" w:eastAsia="Times New Roman" w:hAnsi="Times New Roman" w:cs="Times New Roman"/>
          <w:sz w:val="24"/>
          <w:szCs w:val="24"/>
        </w:rPr>
        <w:t>passed unanimously.</w:t>
      </w:r>
    </w:p>
    <w:p w14:paraId="2AFB5C8F" w14:textId="2C08B720" w:rsidR="00F23DA4" w:rsidRPr="00714ECB" w:rsidRDefault="00F23DA4" w:rsidP="00F23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4E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II. Old Business </w:t>
      </w:r>
    </w:p>
    <w:p w14:paraId="081AA5DB" w14:textId="65660C88" w:rsidR="00F23DA4" w:rsidRPr="00714ECB" w:rsidRDefault="00F23DA4" w:rsidP="00F23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14E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A. SOCI/CJ</w:t>
      </w:r>
    </w:p>
    <w:p w14:paraId="425C0603" w14:textId="36731580" w:rsidR="00111A4B" w:rsidRPr="00714ECB" w:rsidRDefault="00111A4B" w:rsidP="00111A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695932" w:rsidRPr="00714ECB">
        <w:rPr>
          <w:rFonts w:ascii="Times New Roman" w:eastAsia="Times New Roman" w:hAnsi="Times New Roman" w:cs="Times New Roman"/>
          <w:color w:val="000000"/>
          <w:sz w:val="24"/>
          <w:szCs w:val="24"/>
        </w:rPr>
        <w:t>Second reading for</w:t>
      </w:r>
      <w:r w:rsidR="00913B85" w:rsidRPr="00714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4ECB" w:rsidRPr="00714ECB">
        <w:rPr>
          <w:rFonts w:ascii="Times New Roman" w:eastAsia="Times New Roman" w:hAnsi="Times New Roman" w:cs="Times New Roman"/>
          <w:sz w:val="24"/>
          <w:szCs w:val="24"/>
        </w:rPr>
        <w:t>Criminal Justice, M.S.</w:t>
      </w:r>
      <w:r w:rsidR="00913B85" w:rsidRPr="00714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package (program and courses)</w:t>
      </w:r>
      <w:r w:rsidR="00695932" w:rsidRPr="00714EC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4E8E157" w14:textId="36D7D24F" w:rsidR="00111A4B" w:rsidRPr="00714ECB" w:rsidRDefault="00111A4B" w:rsidP="0069593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ECB">
        <w:rPr>
          <w:rFonts w:ascii="Times New Roman" w:eastAsia="Times New Roman" w:hAnsi="Times New Roman" w:cs="Times New Roman"/>
          <w:sz w:val="24"/>
          <w:szCs w:val="24"/>
        </w:rPr>
        <w:t xml:space="preserve">Criminal Justice, M.S. - Change to Program Name, Requirements, or Policies </w:t>
      </w:r>
    </w:p>
    <w:p w14:paraId="15197A16" w14:textId="10ABE0EA" w:rsidR="00111A4B" w:rsidRPr="00714ECB" w:rsidRDefault="00111A4B" w:rsidP="0069593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ECB">
        <w:rPr>
          <w:rFonts w:ascii="Times New Roman" w:eastAsia="Times New Roman" w:hAnsi="Times New Roman" w:cs="Times New Roman"/>
          <w:sz w:val="24"/>
          <w:szCs w:val="24"/>
        </w:rPr>
        <w:t xml:space="preserve">CRJU - 7706 - Advanced Research Methods - Change to Existing Course </w:t>
      </w:r>
    </w:p>
    <w:p w14:paraId="0D6D494E" w14:textId="2CE03E09" w:rsidR="00111A4B" w:rsidRPr="00714ECB" w:rsidRDefault="00111A4B" w:rsidP="0069593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ECB">
        <w:rPr>
          <w:rFonts w:ascii="Times New Roman" w:eastAsia="Times New Roman" w:hAnsi="Times New Roman" w:cs="Times New Roman"/>
          <w:sz w:val="24"/>
          <w:szCs w:val="24"/>
        </w:rPr>
        <w:t xml:space="preserve">CRJU - 7712 - Advanced Statistics and Data Analysis in CJ - New Course </w:t>
      </w:r>
    </w:p>
    <w:p w14:paraId="527E0306" w14:textId="735448E4" w:rsidR="00695932" w:rsidRPr="00714ECB" w:rsidRDefault="00695932" w:rsidP="0069593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ECB">
        <w:rPr>
          <w:rFonts w:ascii="Times New Roman" w:eastAsia="Times New Roman" w:hAnsi="Times New Roman" w:cs="Times New Roman"/>
          <w:sz w:val="24"/>
          <w:szCs w:val="24"/>
        </w:rPr>
        <w:t>Discussion</w:t>
      </w:r>
      <w:r w:rsidR="00913B85" w:rsidRPr="00714EC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A346119" w14:textId="780C8FEF" w:rsidR="00695932" w:rsidRPr="00B212AE" w:rsidRDefault="00913B85" w:rsidP="00B212A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Chris Totten presented an overview of the completed changes </w:t>
      </w:r>
    </w:p>
    <w:p w14:paraId="479D4BDF" w14:textId="38DF63D1" w:rsidR="00714ECB" w:rsidRPr="00B212AE" w:rsidRDefault="00714ECB" w:rsidP="00B212A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further discussion </w:t>
      </w:r>
    </w:p>
    <w:p w14:paraId="6D051221" w14:textId="32E846D6" w:rsidR="00714ECB" w:rsidRPr="00714ECB" w:rsidRDefault="00714ECB" w:rsidP="00714EC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Jim </w:t>
      </w:r>
      <w:proofErr w:type="spellStart"/>
      <w:r w:rsidRPr="00714ECB">
        <w:rPr>
          <w:rFonts w:ascii="Times New Roman" w:eastAsia="Times New Roman" w:hAnsi="Times New Roman" w:cs="Times New Roman"/>
          <w:color w:val="000000"/>
          <w:sz w:val="24"/>
          <w:szCs w:val="24"/>
        </w:rPr>
        <w:t>McCafferty</w:t>
      </w:r>
      <w:proofErr w:type="spellEnd"/>
      <w:r w:rsidRPr="00714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moved to approve the </w:t>
      </w:r>
      <w:r w:rsidRPr="00714ECB">
        <w:rPr>
          <w:rFonts w:ascii="Times New Roman" w:eastAsia="Times New Roman" w:hAnsi="Times New Roman" w:cs="Times New Roman"/>
          <w:sz w:val="24"/>
          <w:szCs w:val="24"/>
        </w:rPr>
        <w:t>Criminal Justice, M.S. package</w:t>
      </w:r>
    </w:p>
    <w:p w14:paraId="13F23EAF" w14:textId="6F6A9C04" w:rsidR="00714ECB" w:rsidRPr="00714ECB" w:rsidRDefault="00714ECB" w:rsidP="00714EC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ECB">
        <w:rPr>
          <w:rFonts w:ascii="Times New Roman" w:eastAsia="Times New Roman" w:hAnsi="Times New Roman" w:cs="Times New Roman"/>
          <w:sz w:val="24"/>
          <w:szCs w:val="24"/>
        </w:rPr>
        <w:t xml:space="preserve">Matthew </w:t>
      </w:r>
      <w:proofErr w:type="spellStart"/>
      <w:r w:rsidRPr="00714ECB">
        <w:rPr>
          <w:rFonts w:ascii="Times New Roman" w:eastAsia="Times New Roman" w:hAnsi="Times New Roman" w:cs="Times New Roman"/>
          <w:sz w:val="24"/>
          <w:szCs w:val="24"/>
        </w:rPr>
        <w:t>Mitchelson</w:t>
      </w:r>
      <w:proofErr w:type="spellEnd"/>
      <w:r w:rsidRPr="00714ECB">
        <w:rPr>
          <w:rFonts w:ascii="Times New Roman" w:eastAsia="Times New Roman" w:hAnsi="Times New Roman" w:cs="Times New Roman"/>
          <w:sz w:val="24"/>
          <w:szCs w:val="24"/>
        </w:rPr>
        <w:t xml:space="preserve"> seconded the motion</w:t>
      </w:r>
    </w:p>
    <w:p w14:paraId="17238A9F" w14:textId="03677DFE" w:rsidR="00714ECB" w:rsidRPr="00714ECB" w:rsidRDefault="00714ECB" w:rsidP="00714EC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ECB">
        <w:rPr>
          <w:rFonts w:ascii="Times New Roman" w:eastAsia="Times New Roman" w:hAnsi="Times New Roman" w:cs="Times New Roman"/>
          <w:sz w:val="24"/>
          <w:szCs w:val="24"/>
        </w:rPr>
        <w:t>Motion to approve Criminal Justice, M.S. package passed unanimously</w:t>
      </w:r>
    </w:p>
    <w:p w14:paraId="7DD6793A" w14:textId="77777777" w:rsidR="00913B85" w:rsidRPr="00714ECB" w:rsidRDefault="00913B85" w:rsidP="00913B85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0E6B9BFD" w14:textId="77777777" w:rsidR="00714ECB" w:rsidRDefault="00714ECB" w:rsidP="00F23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C92054" w14:textId="77777777" w:rsidR="00714ECB" w:rsidRDefault="00714ECB" w:rsidP="00F23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D3EEA0" w14:textId="06AF760F" w:rsidR="00F23DA4" w:rsidRPr="00714ECB" w:rsidRDefault="00714ECB" w:rsidP="00F23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III. New Business</w:t>
      </w:r>
    </w:p>
    <w:p w14:paraId="03766398" w14:textId="16344A5E" w:rsidR="00F23DA4" w:rsidRPr="00714ECB" w:rsidRDefault="00F23DA4" w:rsidP="00F23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14E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A. ANTH/GEOG</w:t>
      </w:r>
    </w:p>
    <w:p w14:paraId="22D78C00" w14:textId="27EB1ECD" w:rsidR="00714ECB" w:rsidRPr="00714ECB" w:rsidRDefault="00B212AE" w:rsidP="00714ECB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First reading for</w:t>
      </w:r>
      <w:r w:rsidR="00714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3DA4" w:rsidRPr="00714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Geography B.A. - Change to Program Name, Requirements, or Policies </w:t>
      </w:r>
    </w:p>
    <w:p w14:paraId="03690E23" w14:textId="77777777" w:rsidR="00B212AE" w:rsidRDefault="00B212AE" w:rsidP="00B212AE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</w:t>
      </w:r>
    </w:p>
    <w:p w14:paraId="6FD76E2C" w14:textId="061B4E18" w:rsidR="00F23DA4" w:rsidRDefault="00B212AE" w:rsidP="00EF042D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Matt</w:t>
      </w:r>
      <w:r w:rsidR="00A87996">
        <w:rPr>
          <w:rFonts w:ascii="Times New Roman" w:eastAsia="Times New Roman" w:hAnsi="Times New Roman" w:cs="Times New Roman"/>
          <w:color w:val="000000"/>
          <w:sz w:val="24"/>
          <w:szCs w:val="24"/>
        </w:rPr>
        <w:t>hew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Mitchelson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presented an overview of the proposal</w:t>
      </w:r>
      <w:r w:rsidR="00A879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8D598A" w14:textId="71B5CAD7" w:rsidR="00CB22B7" w:rsidRDefault="00CB22B7" w:rsidP="00EF042D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-pin Li asked for clarification regarding the changes in the program description due to the difference between the </w:t>
      </w:r>
      <w:r w:rsidR="00A87996">
        <w:rPr>
          <w:rFonts w:ascii="Times New Roman" w:eastAsia="Times New Roman" w:hAnsi="Times New Roman" w:cs="Times New Roman"/>
          <w:color w:val="000000"/>
          <w:sz w:val="24"/>
          <w:szCs w:val="24"/>
        </w:rPr>
        <w:t>current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catalog </w:t>
      </w:r>
      <w:r w:rsidR="00A87996">
        <w:rPr>
          <w:rFonts w:ascii="Times New Roman" w:eastAsia="Times New Roman" w:hAnsi="Times New Roman" w:cs="Times New Roman"/>
          <w:color w:val="000000"/>
          <w:sz w:val="24"/>
          <w:szCs w:val="24"/>
        </w:rPr>
        <w:t>listing and description.</w:t>
      </w:r>
    </w:p>
    <w:p w14:paraId="229B7C89" w14:textId="7AD0BCFB" w:rsidR="00B212AE" w:rsidRDefault="00A87996" w:rsidP="00EF042D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David Shock explained that they changed the listing but not the description.</w:t>
      </w:r>
    </w:p>
    <w:p w14:paraId="4AD28067" w14:textId="66277AC7" w:rsidR="00B212AE" w:rsidRDefault="00A87996" w:rsidP="00EF042D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McCafferty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asked </w:t>
      </w:r>
      <w:r w:rsidR="00961B3B">
        <w:rPr>
          <w:rFonts w:ascii="Times New Roman" w:eastAsia="Times New Roman" w:hAnsi="Times New Roman" w:cs="Times New Roman"/>
          <w:color w:val="000000"/>
          <w:sz w:val="24"/>
          <w:szCs w:val="24"/>
        </w:rPr>
        <w:t>whether there is any new development regarding his inquiry about the program change forms.</w:t>
      </w:r>
    </w:p>
    <w:p w14:paraId="139E1849" w14:textId="4F13B161" w:rsidR="00961B3B" w:rsidRDefault="00961B3B" w:rsidP="00EF042D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Matthew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Mitchelson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explained that he is waiting for clarification.</w:t>
      </w:r>
    </w:p>
    <w:p w14:paraId="4188BD57" w14:textId="321C332B" w:rsidR="00961B3B" w:rsidRDefault="00D21BF4" w:rsidP="00EF042D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r w:rsidR="00961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="00961B3B">
        <w:rPr>
          <w:rFonts w:ascii="Times New Roman" w:eastAsia="Times New Roman" w:hAnsi="Times New Roman" w:cs="Times New Roman"/>
          <w:color w:val="000000"/>
          <w:sz w:val="24"/>
          <w:szCs w:val="24"/>
        </w:rPr>
        <w:t>Hallward</w:t>
      </w:r>
      <w:proofErr w:type="spellEnd"/>
      <w:r w:rsidR="00961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noted that GPCC and UPCC seems to do things differently, and we do not have clear standard policy.</w:t>
      </w:r>
    </w:p>
    <w:p w14:paraId="2B0322B5" w14:textId="09DEC1C7" w:rsidR="00961B3B" w:rsidRDefault="00961B3B" w:rsidP="00EF042D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Rebecca Hill noted that we have been acquiring new software, and new software users setting policy. There must be leadership to develop a standard policy.</w:t>
      </w:r>
    </w:p>
    <w:p w14:paraId="41BCA7DD" w14:textId="20C3E539" w:rsidR="00AA6A2A" w:rsidRDefault="00AA6A2A" w:rsidP="00EF042D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David Shock reminded that October 31 meeting might be busy. </w:t>
      </w:r>
    </w:p>
    <w:p w14:paraId="477A8FE4" w14:textId="5F51E760" w:rsidR="00AA6A2A" w:rsidRDefault="00AA6A2A" w:rsidP="00EF042D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William Griffin inquired the best way to discuss the editorial changes.</w:t>
      </w:r>
    </w:p>
    <w:p w14:paraId="64264888" w14:textId="0A45D907" w:rsidR="00AA6A2A" w:rsidRDefault="00AA6A2A" w:rsidP="00EF042D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Rebecca Hill suggested using the discussion function 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Curriculog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A38BBB" w14:textId="6F38CA1B" w:rsidR="00AA6A2A" w:rsidRDefault="00AA6A2A" w:rsidP="00EF042D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David Shock said that it is okay to e-mail such changes to him.</w:t>
      </w:r>
    </w:p>
    <w:p w14:paraId="70AE72CE" w14:textId="4F6C1AD2" w:rsidR="00AA6A2A" w:rsidRDefault="00AA6A2A" w:rsidP="00EF042D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Rebecca Hill </w:t>
      </w:r>
      <w:r w:rsidR="00D21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suggested introducing time limit for reviewer presentations in order to make sure there is enough time for discussion. </w:t>
      </w:r>
    </w:p>
    <w:p w14:paraId="7095EB21" w14:textId="227F5974" w:rsidR="00AA6A2A" w:rsidRDefault="00D21BF4" w:rsidP="00D21BF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Hallward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moved to approve the Geography B.A. proposal.</w:t>
      </w:r>
    </w:p>
    <w:p w14:paraId="0A97855F" w14:textId="59A188A0" w:rsidR="00D21BF4" w:rsidRDefault="00D21BF4" w:rsidP="00D21BF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Michael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Lahey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seconded.</w:t>
      </w:r>
    </w:p>
    <w:p w14:paraId="25034FD2" w14:textId="0FA39785" w:rsidR="00D21BF4" w:rsidRDefault="00D21BF4" w:rsidP="00D21BF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Motion to approve Geography B.A. proposal passed unanimously.</w:t>
      </w:r>
    </w:p>
    <w:p w14:paraId="11F88D94" w14:textId="07FBB12E" w:rsidR="00D21BF4" w:rsidRDefault="00D21BF4" w:rsidP="00D21BF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Matthew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Mitchelson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asked to waive the second reading for the Geography B.A. proposal.</w:t>
      </w:r>
    </w:p>
    <w:p w14:paraId="5DC8EA5B" w14:textId="56B1F2F8" w:rsidR="00D21BF4" w:rsidRDefault="00D21BF4" w:rsidP="00D21BF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Nicole Martin seconded.</w:t>
      </w:r>
    </w:p>
    <w:p w14:paraId="03C2FC79" w14:textId="4F8AD333" w:rsidR="00D21BF4" w:rsidRDefault="00D21BF4" w:rsidP="00D21BF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motion to waive </w:t>
      </w:r>
      <w:r w:rsidR="00EF0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second reading for the Geography B.A. proposal passed unanimously. </w:t>
      </w:r>
    </w:p>
    <w:p w14:paraId="36AA716A" w14:textId="09BF83F0" w:rsidR="00F23DA4" w:rsidRPr="00714ECB" w:rsidRDefault="00F23DA4" w:rsidP="00F23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IV. </w:t>
      </w:r>
      <w:r w:rsidR="00EF042D">
        <w:rPr>
          <w:rFonts w:ascii="Times New Roman" w:eastAsia="Times New Roman" w:hAnsi="Times New Roman" w:cs="Times New Roman"/>
          <w:color w:val="000000"/>
          <w:sz w:val="24"/>
          <w:szCs w:val="24"/>
        </w:rPr>
        <w:t>Meeting a</w:t>
      </w:r>
      <w:r w:rsidRPr="00714ECB">
        <w:rPr>
          <w:rFonts w:ascii="Times New Roman" w:eastAsia="Times New Roman" w:hAnsi="Times New Roman" w:cs="Times New Roman"/>
          <w:color w:val="000000"/>
          <w:sz w:val="24"/>
          <w:szCs w:val="24"/>
        </w:rPr>
        <w:t>djourn</w:t>
      </w:r>
      <w:r w:rsidR="00EF042D">
        <w:rPr>
          <w:rFonts w:ascii="Times New Roman" w:eastAsia="Times New Roman" w:hAnsi="Times New Roman" w:cs="Times New Roman"/>
          <w:color w:val="000000"/>
          <w:sz w:val="24"/>
          <w:szCs w:val="24"/>
        </w:rPr>
        <w:t>ed at 12:56PM</w:t>
      </w:r>
    </w:p>
    <w:p w14:paraId="00D090CF" w14:textId="77777777" w:rsidR="00F23DA4" w:rsidRPr="00714ECB" w:rsidRDefault="00F23DA4" w:rsidP="00F2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23DA4" w:rsidRPr="00714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0F4B"/>
    <w:multiLevelType w:val="hybridMultilevel"/>
    <w:tmpl w:val="D8723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203AA"/>
    <w:multiLevelType w:val="hybridMultilevel"/>
    <w:tmpl w:val="6CA6A3CC"/>
    <w:lvl w:ilvl="0" w:tplc="D82A4C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44DE5"/>
    <w:multiLevelType w:val="hybridMultilevel"/>
    <w:tmpl w:val="0624F6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B34FF5"/>
    <w:multiLevelType w:val="hybridMultilevel"/>
    <w:tmpl w:val="6FDA7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A74AA"/>
    <w:multiLevelType w:val="hybridMultilevel"/>
    <w:tmpl w:val="FC5AD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35EBE"/>
    <w:multiLevelType w:val="hybridMultilevel"/>
    <w:tmpl w:val="EE8AD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92624"/>
    <w:multiLevelType w:val="hybridMultilevel"/>
    <w:tmpl w:val="C6B45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8150F"/>
    <w:multiLevelType w:val="hybridMultilevel"/>
    <w:tmpl w:val="33D26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696F6C"/>
    <w:multiLevelType w:val="hybridMultilevel"/>
    <w:tmpl w:val="658AE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7236E"/>
    <w:multiLevelType w:val="hybridMultilevel"/>
    <w:tmpl w:val="23DC0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80BF4"/>
    <w:multiLevelType w:val="hybridMultilevel"/>
    <w:tmpl w:val="6C683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E1A61"/>
    <w:multiLevelType w:val="hybridMultilevel"/>
    <w:tmpl w:val="81D2F4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FA07A52"/>
    <w:multiLevelType w:val="hybridMultilevel"/>
    <w:tmpl w:val="3EB04DEC"/>
    <w:lvl w:ilvl="0" w:tplc="8DCEB1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1"/>
  </w:num>
  <w:num w:numId="10">
    <w:abstractNumId w:val="9"/>
  </w:num>
  <w:num w:numId="11">
    <w:abstractNumId w:val="12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D9"/>
    <w:rsid w:val="00025B4E"/>
    <w:rsid w:val="00033362"/>
    <w:rsid w:val="00047C03"/>
    <w:rsid w:val="000626AC"/>
    <w:rsid w:val="00087C94"/>
    <w:rsid w:val="0009663A"/>
    <w:rsid w:val="000A199B"/>
    <w:rsid w:val="001034D7"/>
    <w:rsid w:val="00111A4B"/>
    <w:rsid w:val="0014419E"/>
    <w:rsid w:val="00177CAF"/>
    <w:rsid w:val="0019178D"/>
    <w:rsid w:val="001922B1"/>
    <w:rsid w:val="001B6032"/>
    <w:rsid w:val="001C380C"/>
    <w:rsid w:val="001C7923"/>
    <w:rsid w:val="0020025D"/>
    <w:rsid w:val="00211B99"/>
    <w:rsid w:val="002517BD"/>
    <w:rsid w:val="00294429"/>
    <w:rsid w:val="002B6571"/>
    <w:rsid w:val="002C5D3B"/>
    <w:rsid w:val="00330FC1"/>
    <w:rsid w:val="003359F1"/>
    <w:rsid w:val="003369E5"/>
    <w:rsid w:val="00347CD5"/>
    <w:rsid w:val="00355807"/>
    <w:rsid w:val="00386F97"/>
    <w:rsid w:val="00393EC1"/>
    <w:rsid w:val="003B1059"/>
    <w:rsid w:val="003B4403"/>
    <w:rsid w:val="003C0BD5"/>
    <w:rsid w:val="003D797B"/>
    <w:rsid w:val="003E62A0"/>
    <w:rsid w:val="003F0530"/>
    <w:rsid w:val="00414280"/>
    <w:rsid w:val="00435BB2"/>
    <w:rsid w:val="00452FA3"/>
    <w:rsid w:val="00463225"/>
    <w:rsid w:val="00470CEF"/>
    <w:rsid w:val="004901E1"/>
    <w:rsid w:val="00491987"/>
    <w:rsid w:val="004C7B18"/>
    <w:rsid w:val="004D4566"/>
    <w:rsid w:val="004E39FE"/>
    <w:rsid w:val="005546AE"/>
    <w:rsid w:val="00554EBF"/>
    <w:rsid w:val="0056417A"/>
    <w:rsid w:val="00566608"/>
    <w:rsid w:val="005748D0"/>
    <w:rsid w:val="005C5948"/>
    <w:rsid w:val="005E3F73"/>
    <w:rsid w:val="005F284D"/>
    <w:rsid w:val="00607101"/>
    <w:rsid w:val="00620407"/>
    <w:rsid w:val="00621F23"/>
    <w:rsid w:val="0062541A"/>
    <w:rsid w:val="0064236E"/>
    <w:rsid w:val="00666F37"/>
    <w:rsid w:val="00692006"/>
    <w:rsid w:val="00695932"/>
    <w:rsid w:val="006D2D45"/>
    <w:rsid w:val="006D6E30"/>
    <w:rsid w:val="007133AE"/>
    <w:rsid w:val="00714ECB"/>
    <w:rsid w:val="007255AB"/>
    <w:rsid w:val="00777B34"/>
    <w:rsid w:val="007A0A02"/>
    <w:rsid w:val="007B5764"/>
    <w:rsid w:val="007D6D98"/>
    <w:rsid w:val="007E6343"/>
    <w:rsid w:val="007F3DC8"/>
    <w:rsid w:val="00866145"/>
    <w:rsid w:val="008878F8"/>
    <w:rsid w:val="008B1918"/>
    <w:rsid w:val="008B1EFB"/>
    <w:rsid w:val="009001AC"/>
    <w:rsid w:val="009029F3"/>
    <w:rsid w:val="009101BA"/>
    <w:rsid w:val="00913B85"/>
    <w:rsid w:val="00924E82"/>
    <w:rsid w:val="00935AF5"/>
    <w:rsid w:val="00961B3B"/>
    <w:rsid w:val="00996290"/>
    <w:rsid w:val="009A6C78"/>
    <w:rsid w:val="009B061A"/>
    <w:rsid w:val="009B7014"/>
    <w:rsid w:val="009C714F"/>
    <w:rsid w:val="009D7DBF"/>
    <w:rsid w:val="00A239DD"/>
    <w:rsid w:val="00A268C5"/>
    <w:rsid w:val="00A71B1A"/>
    <w:rsid w:val="00A87996"/>
    <w:rsid w:val="00AA3B97"/>
    <w:rsid w:val="00AA6A2A"/>
    <w:rsid w:val="00AC472B"/>
    <w:rsid w:val="00AC6816"/>
    <w:rsid w:val="00AD7BF5"/>
    <w:rsid w:val="00AE3C70"/>
    <w:rsid w:val="00B01EE1"/>
    <w:rsid w:val="00B212AE"/>
    <w:rsid w:val="00B314C4"/>
    <w:rsid w:val="00B5034D"/>
    <w:rsid w:val="00B75B38"/>
    <w:rsid w:val="00B77060"/>
    <w:rsid w:val="00B80007"/>
    <w:rsid w:val="00C167C6"/>
    <w:rsid w:val="00C31B81"/>
    <w:rsid w:val="00C73FF8"/>
    <w:rsid w:val="00C85401"/>
    <w:rsid w:val="00CA1206"/>
    <w:rsid w:val="00CB22B7"/>
    <w:rsid w:val="00CD2022"/>
    <w:rsid w:val="00D11A88"/>
    <w:rsid w:val="00D1757E"/>
    <w:rsid w:val="00D21BF4"/>
    <w:rsid w:val="00D25059"/>
    <w:rsid w:val="00D5783C"/>
    <w:rsid w:val="00DB44F0"/>
    <w:rsid w:val="00E13995"/>
    <w:rsid w:val="00E24D97"/>
    <w:rsid w:val="00E56E31"/>
    <w:rsid w:val="00E73D4A"/>
    <w:rsid w:val="00E74C15"/>
    <w:rsid w:val="00E81CDB"/>
    <w:rsid w:val="00EE4F0C"/>
    <w:rsid w:val="00EE681E"/>
    <w:rsid w:val="00EF042D"/>
    <w:rsid w:val="00F23DA4"/>
    <w:rsid w:val="00F40B31"/>
    <w:rsid w:val="00F553DE"/>
    <w:rsid w:val="00F72935"/>
    <w:rsid w:val="00F866D9"/>
    <w:rsid w:val="00FA39D9"/>
    <w:rsid w:val="00FB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17349"/>
  <w15:docId w15:val="{1549CE79-DEE6-4475-AB54-4A60DB28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1B81"/>
    <w:rPr>
      <w:b/>
      <w:bCs/>
    </w:rPr>
  </w:style>
  <w:style w:type="character" w:styleId="Hyperlink">
    <w:name w:val="Hyperlink"/>
    <w:basedOn w:val="DefaultParagraphFont"/>
    <w:uiPriority w:val="99"/>
    <w:unhideWhenUsed/>
    <w:rsid w:val="00B5034D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101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9101BA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9101BA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45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R. Shock</dc:creator>
  <cp:lastModifiedBy>David Shock</cp:lastModifiedBy>
  <cp:revision>2</cp:revision>
  <cp:lastPrinted>2017-10-03T18:55:00Z</cp:lastPrinted>
  <dcterms:created xsi:type="dcterms:W3CDTF">2017-10-17T20:51:00Z</dcterms:created>
  <dcterms:modified xsi:type="dcterms:W3CDTF">2017-10-17T20:51:00Z</dcterms:modified>
</cp:coreProperties>
</file>